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A53A28" w:rsidRDefault="00672E61" w:rsidP="00A53A28">
      <w:pPr>
        <w:pStyle w:val="01TITULO1"/>
      </w:pPr>
      <w:r w:rsidRPr="00A53A28">
        <w:t xml:space="preserve">Componente curricular: </w:t>
      </w:r>
      <w:r w:rsidR="002572FE" w:rsidRPr="00A53A28">
        <w:t>LÍNGUA INGLESA</w:t>
      </w:r>
      <w:r w:rsidRPr="00A53A28">
        <w:t xml:space="preserve"> </w:t>
      </w:r>
    </w:p>
    <w:p w14:paraId="548AC7DD" w14:textId="5FF6A2C3" w:rsidR="00672E61" w:rsidRPr="00A53A28" w:rsidRDefault="00A061EA" w:rsidP="00A53A28">
      <w:pPr>
        <w:pStyle w:val="01TITULO1"/>
      </w:pPr>
      <w:r w:rsidRPr="00A53A28">
        <w:t>7</w:t>
      </w:r>
      <w:r w:rsidR="002572FE" w:rsidRPr="00A53A28">
        <w:t xml:space="preserve">º ano – </w:t>
      </w:r>
      <w:r w:rsidRPr="00A53A28">
        <w:t>3</w:t>
      </w:r>
      <w:r w:rsidR="002572FE" w:rsidRPr="00A53A28">
        <w:t>º</w:t>
      </w:r>
      <w:r w:rsidR="00672E61" w:rsidRPr="00A53A28">
        <w:t xml:space="preserve"> bimestre </w:t>
      </w:r>
    </w:p>
    <w:p w14:paraId="1896FFB6" w14:textId="36F8084B" w:rsidR="001916FA" w:rsidRPr="00A53A28" w:rsidRDefault="00672E61" w:rsidP="00A53A28">
      <w:pPr>
        <w:pStyle w:val="01TITULO1"/>
      </w:pPr>
      <w:r w:rsidRPr="00A53A28">
        <w:t xml:space="preserve">SEQUÊNCIA DIDÁTICA </w:t>
      </w:r>
      <w:r w:rsidR="005F779F" w:rsidRPr="00A53A28">
        <w:t>7</w:t>
      </w:r>
      <w:r w:rsidRPr="00A53A28">
        <w:t xml:space="preserve"> –</w:t>
      </w:r>
      <w:r w:rsidR="002572FE" w:rsidRPr="00A53A28">
        <w:t xml:space="preserve"> </w:t>
      </w:r>
      <w:proofErr w:type="spellStart"/>
      <w:r w:rsidR="00A061EA" w:rsidRPr="00A53A28">
        <w:t>Symbols</w:t>
      </w:r>
      <w:proofErr w:type="spellEnd"/>
    </w:p>
    <w:p w14:paraId="7C42C890" w14:textId="77777777" w:rsidR="00A061EA" w:rsidRPr="00A53A28" w:rsidRDefault="00A061EA" w:rsidP="00A53A28">
      <w:pPr>
        <w:pStyle w:val="02TEXTOPRINCIPAL"/>
      </w:pPr>
    </w:p>
    <w:p w14:paraId="291537CC" w14:textId="5726D9F6" w:rsidR="00A061EA" w:rsidRDefault="00E300BF" w:rsidP="00A061EA">
      <w:pPr>
        <w:pStyle w:val="01TITULO2"/>
      </w:pPr>
      <w:r w:rsidRPr="00A061EA">
        <w:t>Unidades temáticas</w:t>
      </w:r>
    </w:p>
    <w:p w14:paraId="234A8E74" w14:textId="77777777" w:rsidR="005F779F" w:rsidRDefault="00A061EA" w:rsidP="00A061EA">
      <w:pPr>
        <w:pStyle w:val="02TEXTOPRINCIPAL"/>
      </w:pPr>
      <w:r w:rsidRPr="00A061EA">
        <w:t>E</w:t>
      </w:r>
      <w:r w:rsidR="00E300BF" w:rsidRPr="00A061EA">
        <w:t>stratégias de leitura</w:t>
      </w:r>
    </w:p>
    <w:p w14:paraId="378B8FE9" w14:textId="631BCD3D" w:rsidR="00E300BF" w:rsidRDefault="005F779F" w:rsidP="00A061EA">
      <w:pPr>
        <w:pStyle w:val="02TEXTOPRINCIPAL"/>
      </w:pPr>
      <w:r>
        <w:t>E</w:t>
      </w:r>
      <w:r w:rsidR="00E300BF" w:rsidRPr="00A061EA">
        <w:t xml:space="preserve">stratégias de </w:t>
      </w:r>
      <w:r w:rsidR="00FB3481">
        <w:t xml:space="preserve">escrita: </w:t>
      </w:r>
      <w:proofErr w:type="spellStart"/>
      <w:r w:rsidR="00FB3481">
        <w:t>pré</w:t>
      </w:r>
      <w:proofErr w:type="spellEnd"/>
      <w:r w:rsidR="00FB3481">
        <w:t>-escrita e escrita</w:t>
      </w:r>
    </w:p>
    <w:p w14:paraId="56985C28" w14:textId="77777777" w:rsidR="00FB3481" w:rsidRPr="00A53A28" w:rsidRDefault="00FB3481" w:rsidP="00A53A28">
      <w:pPr>
        <w:pStyle w:val="02TEXTOPRINCIPAL"/>
      </w:pPr>
    </w:p>
    <w:p w14:paraId="46EED237" w14:textId="4614835D" w:rsidR="00A061EA" w:rsidRDefault="00E300BF" w:rsidP="00A061EA">
      <w:pPr>
        <w:pStyle w:val="01TITULO2"/>
      </w:pPr>
      <w:r w:rsidRPr="00A061EA">
        <w:t>Objetos de conhecimento</w:t>
      </w:r>
      <w:r w:rsidRPr="001741B2">
        <w:t xml:space="preserve"> </w:t>
      </w:r>
    </w:p>
    <w:p w14:paraId="045F1856" w14:textId="77777777" w:rsidR="006E40DA" w:rsidRDefault="00A061EA" w:rsidP="00A061EA">
      <w:pPr>
        <w:pStyle w:val="02TEXTOPRINCIPAL"/>
      </w:pPr>
      <w:r w:rsidRPr="00A061EA">
        <w:t>C</w:t>
      </w:r>
      <w:r w:rsidR="00E300BF" w:rsidRPr="00A061EA">
        <w:t>onstrução do sentido global do texto</w:t>
      </w:r>
    </w:p>
    <w:p w14:paraId="001CB889" w14:textId="2180BE93" w:rsidR="00E300BF" w:rsidRDefault="006E40DA" w:rsidP="00A061EA">
      <w:pPr>
        <w:pStyle w:val="02TEXTOPRINCIPAL"/>
      </w:pPr>
      <w:proofErr w:type="spellStart"/>
      <w:r>
        <w:t>P</w:t>
      </w:r>
      <w:r w:rsidR="00E300BF" w:rsidRPr="00A061EA">
        <w:t>ré</w:t>
      </w:r>
      <w:proofErr w:type="spellEnd"/>
      <w:r w:rsidR="00E300BF" w:rsidRPr="00A061EA">
        <w:t>-escrita: planejamento de produção escr</w:t>
      </w:r>
      <w:r w:rsidR="00FB3481">
        <w:t>ita, com mediação do professor.</w:t>
      </w:r>
    </w:p>
    <w:p w14:paraId="6A5A73BF" w14:textId="77777777" w:rsidR="00FB3481" w:rsidRPr="00A53A28" w:rsidRDefault="00FB3481" w:rsidP="00A53A28">
      <w:pPr>
        <w:pStyle w:val="02TEXTOPRINCIPAL"/>
      </w:pPr>
    </w:p>
    <w:p w14:paraId="367CA62D" w14:textId="3A727637" w:rsidR="00A061EA" w:rsidRDefault="00E300BF" w:rsidP="00A061EA">
      <w:pPr>
        <w:pStyle w:val="01TITULO2"/>
      </w:pPr>
      <w:r w:rsidRPr="00A061EA">
        <w:t>Habilidades</w:t>
      </w:r>
    </w:p>
    <w:p w14:paraId="4E3418E7" w14:textId="77777777" w:rsidR="006E40DA" w:rsidRDefault="00E300BF" w:rsidP="00A061EA">
      <w:pPr>
        <w:pStyle w:val="02TEXTOPRINCIPAL"/>
      </w:pPr>
      <w:r w:rsidRPr="00A061EA">
        <w:t xml:space="preserve">(EF07LI08) </w:t>
      </w:r>
      <w:r w:rsidR="006E40DA">
        <w:t>R</w:t>
      </w:r>
      <w:r w:rsidRPr="00A061EA">
        <w:t>elacionar as partes de um texto para construir seu sentido global</w:t>
      </w:r>
      <w:r w:rsidR="006E40DA">
        <w:t>.</w:t>
      </w:r>
    </w:p>
    <w:p w14:paraId="68E01FE8" w14:textId="499E0510" w:rsidR="00E300BF" w:rsidRDefault="00E300BF" w:rsidP="00A061EA">
      <w:pPr>
        <w:pStyle w:val="02TEXTOPRINCIPAL"/>
      </w:pPr>
      <w:r w:rsidRPr="00A061EA">
        <w:t xml:space="preserve">(EF07LI12) </w:t>
      </w:r>
      <w:r w:rsidR="006E40DA">
        <w:t>P</w:t>
      </w:r>
      <w:r w:rsidRPr="00A061EA">
        <w:t xml:space="preserve">lanejar a escrita de textos em função do contexto (público, finalidade, </w:t>
      </w:r>
      <w:r w:rsidRPr="00A061EA">
        <w:rPr>
          <w:i/>
        </w:rPr>
        <w:t xml:space="preserve">layout </w:t>
      </w:r>
      <w:r w:rsidRPr="00A061EA">
        <w:t>e suporte).</w:t>
      </w:r>
    </w:p>
    <w:p w14:paraId="39719B6E" w14:textId="77777777" w:rsidR="00FB3481" w:rsidRPr="00A53A28" w:rsidRDefault="00FB3481" w:rsidP="00A53A28">
      <w:pPr>
        <w:pStyle w:val="02TEXTOPRINCIPAL"/>
      </w:pPr>
    </w:p>
    <w:p w14:paraId="00835B72" w14:textId="669B0F21" w:rsidR="00A061EA" w:rsidRDefault="00E300BF" w:rsidP="00A061EA">
      <w:pPr>
        <w:pStyle w:val="01TITULO2"/>
        <w:spacing w:before="0"/>
        <w:rPr>
          <w:rFonts w:asciiTheme="majorHAnsi" w:hAnsiTheme="majorHAnsi"/>
          <w:b w:val="0"/>
          <w:sz w:val="22"/>
          <w:szCs w:val="22"/>
        </w:rPr>
      </w:pPr>
      <w:r w:rsidRPr="00A061EA">
        <w:t>Tempo estimado</w:t>
      </w:r>
      <w:r w:rsidRPr="001741B2">
        <w:rPr>
          <w:rFonts w:asciiTheme="majorHAnsi" w:hAnsiTheme="majorHAnsi"/>
          <w:b w:val="0"/>
          <w:sz w:val="22"/>
          <w:szCs w:val="22"/>
        </w:rPr>
        <w:t xml:space="preserve"> </w:t>
      </w:r>
    </w:p>
    <w:p w14:paraId="7934F3B3" w14:textId="53966EA6" w:rsidR="00E300BF" w:rsidRPr="00A061EA" w:rsidRDefault="00E300BF" w:rsidP="00A061EA">
      <w:pPr>
        <w:pStyle w:val="02TEXTOPRINCIPAL"/>
      </w:pPr>
      <w:r w:rsidRPr="00A061EA">
        <w:t>3 aulas</w:t>
      </w:r>
      <w:r w:rsidR="00384651">
        <w:t xml:space="preserve"> </w:t>
      </w:r>
      <w:r w:rsidRPr="00A061EA">
        <w:t xml:space="preserve"> </w:t>
      </w:r>
    </w:p>
    <w:p w14:paraId="7F76223E" w14:textId="1C006892" w:rsidR="00E300BF" w:rsidRPr="00A061EA" w:rsidRDefault="00E300BF" w:rsidP="00A061EA">
      <w:pPr>
        <w:pStyle w:val="02TEXTOPRINCIPAL"/>
      </w:pPr>
      <w:r w:rsidRPr="00A061EA">
        <w:t>1</w:t>
      </w:r>
      <w:r w:rsidR="00774163" w:rsidRPr="0057103B">
        <w:rPr>
          <w:u w:val="single"/>
          <w:vertAlign w:val="superscript"/>
        </w:rPr>
        <w:t>a</w:t>
      </w:r>
      <w:r w:rsidR="00774163" w:rsidRPr="00A061EA">
        <w:t xml:space="preserve"> </w:t>
      </w:r>
      <w:r w:rsidRPr="00A061EA">
        <w:t>Etapa: uma aula para a contextualização das habilidades de leitura e de interpretação de códigos não verbais, mais especificamente, de símbolos, com questões gerais e perguntas de compreensão.</w:t>
      </w:r>
    </w:p>
    <w:p w14:paraId="720CAD6A" w14:textId="56B85E16" w:rsidR="00E300BF" w:rsidRPr="00A061EA" w:rsidRDefault="00E300BF" w:rsidP="00A061EA">
      <w:pPr>
        <w:pStyle w:val="02TEXTOPRINCIPAL"/>
      </w:pPr>
      <w:r w:rsidRPr="00A061EA">
        <w:t>2</w:t>
      </w:r>
      <w:r w:rsidR="00774163" w:rsidRPr="0057103B">
        <w:rPr>
          <w:u w:val="single"/>
          <w:vertAlign w:val="superscript"/>
        </w:rPr>
        <w:t>a</w:t>
      </w:r>
      <w:r w:rsidR="00774163" w:rsidRPr="00A061EA">
        <w:t xml:space="preserve"> </w:t>
      </w:r>
      <w:r w:rsidRPr="00A061EA">
        <w:t>Etapa: uma aula para o reconhecimento e utilização de símbolos como linguagens não verbais</w:t>
      </w:r>
      <w:r w:rsidR="006E40DA">
        <w:t>.</w:t>
      </w:r>
    </w:p>
    <w:p w14:paraId="6B65B650" w14:textId="461CBE96" w:rsidR="00E300BF" w:rsidRPr="00A061EA" w:rsidRDefault="00E300BF" w:rsidP="00A061EA">
      <w:pPr>
        <w:pStyle w:val="02TEXTOPRINCIPAL"/>
      </w:pPr>
      <w:r w:rsidRPr="00A061EA">
        <w:t>3</w:t>
      </w:r>
      <w:r w:rsidR="00774163" w:rsidRPr="0057103B">
        <w:rPr>
          <w:u w:val="single"/>
          <w:vertAlign w:val="superscript"/>
        </w:rPr>
        <w:t>a</w:t>
      </w:r>
      <w:r w:rsidR="00774163" w:rsidRPr="00A061EA">
        <w:t xml:space="preserve"> </w:t>
      </w:r>
      <w:r w:rsidRPr="00A061EA">
        <w:t xml:space="preserve">Etapa: uma aula para a produção final, que é o momento no qual os estudantes podem colocar em prática sua leitura dos símbolos, </w:t>
      </w:r>
      <w:r w:rsidR="00D25A8B">
        <w:t>relacionando-a</w:t>
      </w:r>
      <w:r w:rsidRPr="00A061EA">
        <w:t xml:space="preserve"> à prática de escrita verbal</w:t>
      </w:r>
      <w:r w:rsidR="006E40DA">
        <w:t>.</w:t>
      </w:r>
    </w:p>
    <w:p w14:paraId="3810102D" w14:textId="77777777" w:rsidR="00E300BF" w:rsidRPr="00A061EA" w:rsidRDefault="00E300BF" w:rsidP="00A061EA">
      <w:pPr>
        <w:pStyle w:val="02TEXTOPRINCIPAL"/>
      </w:pPr>
      <w:r w:rsidRPr="00A061EA">
        <w:t xml:space="preserve">Avaliação: uma aula. </w:t>
      </w:r>
    </w:p>
    <w:p w14:paraId="5B496497" w14:textId="77777777" w:rsidR="00E300BF" w:rsidRPr="00A061EA" w:rsidRDefault="00E300BF" w:rsidP="00A061EA">
      <w:pPr>
        <w:pStyle w:val="02TEXTOPRINCIPAL"/>
      </w:pPr>
      <w:r w:rsidRPr="00A061EA">
        <w:t>Se houver algum imprevisto, reserve uma ou duas aulas a mais na etapa necessária.</w:t>
      </w:r>
    </w:p>
    <w:p w14:paraId="29A4D152" w14:textId="77777777" w:rsidR="00E300BF" w:rsidRPr="00A53A28" w:rsidRDefault="00E300BF" w:rsidP="00A53A28">
      <w:pPr>
        <w:pStyle w:val="02TEXTOPRINCIPAL"/>
      </w:pPr>
    </w:p>
    <w:p w14:paraId="66F6CA9E" w14:textId="4D1FA667" w:rsidR="00A061EA" w:rsidRPr="00A061EA" w:rsidRDefault="00E300BF" w:rsidP="00A061EA">
      <w:pPr>
        <w:pStyle w:val="01TITULO2"/>
      </w:pPr>
      <w:r w:rsidRPr="00A061EA">
        <w:t>Desenvolvimento</w:t>
      </w:r>
    </w:p>
    <w:p w14:paraId="32FEEFD0" w14:textId="3CA2DC06" w:rsidR="00E300BF" w:rsidRPr="00A061EA" w:rsidRDefault="00E300BF" w:rsidP="00A061EA">
      <w:pPr>
        <w:pStyle w:val="02TEXTOPRINCIPAL"/>
      </w:pPr>
      <w:r w:rsidRPr="00A061EA">
        <w:t>Esta sequência didática objetiva desenvolver nos estudantes a habilidade de desenvolver estratégias para o desenvolvimento de habilidades de ler diferentes modalidades da linguagem, as quais vão além da palavra escrita. De forma específica, o trabalho com símbolos é uma possibilidade para discutir como lemos e produzimos sentidos com imagens também. Para isso, deverão ser capazes de produzir frases</w:t>
      </w:r>
      <w:r w:rsidR="00D25A8B">
        <w:t xml:space="preserve"> em que aliem </w:t>
      </w:r>
      <w:r w:rsidRPr="00A061EA">
        <w:t>a linguagem escrita aos símbolos reconhecidos em muitos países.</w:t>
      </w:r>
    </w:p>
    <w:p w14:paraId="645DBC3D" w14:textId="77777777" w:rsidR="00A45BF5" w:rsidRPr="00A53A28" w:rsidRDefault="00A45BF5" w:rsidP="00A53A28">
      <w:pPr>
        <w:pStyle w:val="02TEXTOPRINCIPAL"/>
      </w:pPr>
      <w:r w:rsidRPr="00A53A28">
        <w:br w:type="page"/>
      </w:r>
      <w:bookmarkStart w:id="0" w:name="_GoBack"/>
      <w:bookmarkEnd w:id="0"/>
    </w:p>
    <w:p w14:paraId="10054C2D" w14:textId="5D06934D" w:rsidR="00E300BF" w:rsidRPr="00A061EA" w:rsidRDefault="00B72204" w:rsidP="00A061EA">
      <w:pPr>
        <w:pStyle w:val="01TITULO3"/>
      </w:pPr>
      <w:r>
        <w:lastRenderedPageBreak/>
        <w:t>1ª Etapa</w:t>
      </w:r>
      <w:r w:rsidR="00E300BF" w:rsidRPr="00A061EA">
        <w:t xml:space="preserve"> (</w:t>
      </w:r>
      <w:r>
        <w:t>Aula</w:t>
      </w:r>
      <w:r w:rsidR="00E300BF" w:rsidRPr="00A061EA">
        <w:t xml:space="preserve"> 1)</w:t>
      </w:r>
    </w:p>
    <w:p w14:paraId="07B40D65" w14:textId="4EDFB4C9" w:rsidR="00E300BF" w:rsidRDefault="00AD7C58" w:rsidP="00AC159D">
      <w:pPr>
        <w:pStyle w:val="02TEXTOITEM"/>
      </w:pPr>
      <w:r>
        <w:t xml:space="preserve">1. </w:t>
      </w:r>
      <w:r w:rsidR="00E300BF" w:rsidRPr="001741B2">
        <w:t xml:space="preserve">Observe a imagem abaixo e responda </w:t>
      </w:r>
      <w:r>
        <w:t>à</w:t>
      </w:r>
      <w:r w:rsidR="00E300BF" w:rsidRPr="001741B2">
        <w:t>s perguntas</w:t>
      </w:r>
      <w:r w:rsidR="00D25A8B">
        <w:t>.</w:t>
      </w:r>
    </w:p>
    <w:p w14:paraId="217286ED" w14:textId="1F7C1CE9" w:rsidR="00E300BF" w:rsidRPr="00A53A28" w:rsidRDefault="004765A5" w:rsidP="00A53A28">
      <w:pPr>
        <w:pStyle w:val="02TEXTOPRINCIPAL"/>
      </w:pPr>
      <w:r>
        <w:rPr>
          <w:noProof/>
        </w:rPr>
        <w:drawing>
          <wp:inline distT="0" distB="0" distL="0" distR="0" wp14:anchorId="316E1491" wp14:editId="72937F00">
            <wp:extent cx="1552575" cy="14287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2923" w14:textId="5DD8B7BA" w:rsidR="00E300BF" w:rsidRDefault="00AD7C58" w:rsidP="00A061EA">
      <w:pPr>
        <w:pStyle w:val="02TEXTOITEM"/>
      </w:pPr>
      <w:r>
        <w:t>a)</w:t>
      </w:r>
      <w:r w:rsidR="00E300BF" w:rsidRPr="001741B2">
        <w:t xml:space="preserve"> Quando você depara com </w:t>
      </w:r>
      <w:r w:rsidR="00D25A8B">
        <w:t>esse</w:t>
      </w:r>
      <w:r w:rsidR="00E300BF" w:rsidRPr="001741B2">
        <w:t xml:space="preserve"> símbolo, você precisa de algum texto para compreendê-lo? Justifique.</w:t>
      </w:r>
    </w:p>
    <w:p w14:paraId="66B0EA6D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3038F35D" w14:textId="77777777" w:rsidR="00E300BF" w:rsidRPr="00004848" w:rsidRDefault="00E300BF" w:rsidP="00A061EA">
      <w:pPr>
        <w:pStyle w:val="02RESPOSTA"/>
      </w:pPr>
      <w:r w:rsidRPr="00004848">
        <w:t>Não. A imagem fala por si só.</w:t>
      </w:r>
    </w:p>
    <w:p w14:paraId="13DD13D9" w14:textId="5E0D3F0D" w:rsidR="00E300BF" w:rsidRPr="001741B2" w:rsidRDefault="000872F8" w:rsidP="00A061EA">
      <w:pPr>
        <w:pStyle w:val="02TEXTOITEM"/>
      </w:pPr>
      <w:r>
        <w:t>b)</w:t>
      </w:r>
      <w:r w:rsidR="00E300BF" w:rsidRPr="001741B2">
        <w:t xml:space="preserve"> O que es</w:t>
      </w:r>
      <w:r w:rsidR="00D25A8B">
        <w:t>s</w:t>
      </w:r>
      <w:r w:rsidR="00E300BF" w:rsidRPr="001741B2">
        <w:t>e símbolo significa?</w:t>
      </w:r>
    </w:p>
    <w:p w14:paraId="3391400D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234F363D" w14:textId="20525546" w:rsidR="00E300BF" w:rsidRPr="00004848" w:rsidRDefault="00E300BF" w:rsidP="00A061EA">
      <w:pPr>
        <w:pStyle w:val="02RESPOSTA"/>
      </w:pPr>
      <w:r w:rsidRPr="00004848">
        <w:t>Que homens e mulheres podem usar o</w:t>
      </w:r>
      <w:r>
        <w:t xml:space="preserve"> mesmo</w:t>
      </w:r>
      <w:r w:rsidRPr="00004848">
        <w:t xml:space="preserve"> banheiro.</w:t>
      </w:r>
    </w:p>
    <w:p w14:paraId="30E083CC" w14:textId="3D38B675" w:rsidR="00E300BF" w:rsidRPr="001741B2" w:rsidRDefault="000872F8" w:rsidP="00A061EA">
      <w:pPr>
        <w:pStyle w:val="02TEXTOITEM"/>
      </w:pPr>
      <w:r>
        <w:t>c)</w:t>
      </w:r>
      <w:r w:rsidR="00E300BF" w:rsidRPr="001741B2">
        <w:t xml:space="preserve"> Onde es</w:t>
      </w:r>
      <w:r w:rsidR="00D25A8B">
        <w:t>s</w:t>
      </w:r>
      <w:r w:rsidR="00E300BF" w:rsidRPr="001741B2">
        <w:t xml:space="preserve">e tipo de símbolo pode ser encontrado? </w:t>
      </w:r>
    </w:p>
    <w:p w14:paraId="70F08C33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302D0772" w14:textId="3BD113C2" w:rsidR="00E300BF" w:rsidRPr="00A061EA" w:rsidRDefault="00E300BF" w:rsidP="00A061EA">
      <w:pPr>
        <w:pStyle w:val="02RESPOSTA"/>
      </w:pPr>
      <w:r w:rsidRPr="00A061EA">
        <w:t>Em locais públicos e privados.</w:t>
      </w:r>
    </w:p>
    <w:p w14:paraId="4A836E30" w14:textId="77777777" w:rsidR="00E300BF" w:rsidRPr="00A53A28" w:rsidRDefault="00E300BF" w:rsidP="00A53A28">
      <w:pPr>
        <w:pStyle w:val="02TEXTOPRINCIPAL"/>
      </w:pPr>
    </w:p>
    <w:p w14:paraId="2F27161C" w14:textId="2EB1C2E1" w:rsidR="00E300BF" w:rsidRDefault="00923D27" w:rsidP="00923D27">
      <w:pPr>
        <w:pStyle w:val="02TEXTOITEM"/>
      </w:pPr>
      <w:r>
        <w:t xml:space="preserve">2. </w:t>
      </w:r>
      <w:r w:rsidR="00E300BF" w:rsidRPr="00A061EA">
        <w:t xml:space="preserve">Relacione os símbolos </w:t>
      </w:r>
      <w:r w:rsidR="00D25A8B">
        <w:t xml:space="preserve">abaixo </w:t>
      </w:r>
      <w:r w:rsidR="00E300BF" w:rsidRPr="00A061EA">
        <w:t>aos seus respectivos significados</w:t>
      </w:r>
      <w:r w:rsidR="00D25A8B">
        <w:t>.</w:t>
      </w:r>
    </w:p>
    <w:p w14:paraId="2A19DE33" w14:textId="77777777" w:rsidR="00CA37D5" w:rsidRPr="004765A5" w:rsidRDefault="00CA37D5" w:rsidP="004765A5">
      <w:pPr>
        <w:pStyle w:val="02TEXTOPRINCIPAL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647"/>
      </w:tblGrid>
      <w:tr w:rsidR="00E300BF" w:rsidRPr="009C5A36" w14:paraId="3ED5F63A" w14:textId="77777777" w:rsidTr="004E0C8C">
        <w:trPr>
          <w:trHeight w:val="852"/>
          <w:jc w:val="center"/>
        </w:trPr>
        <w:tc>
          <w:tcPr>
            <w:tcW w:w="8647" w:type="dxa"/>
            <w:vAlign w:val="center"/>
          </w:tcPr>
          <w:p w14:paraId="3DC0A31A" w14:textId="77777777" w:rsidR="00457A89" w:rsidRDefault="00E300BF" w:rsidP="00457A89">
            <w:pPr>
              <w:pStyle w:val="04TEXTOTABELAS"/>
              <w:jc w:val="center"/>
              <w:rPr>
                <w:lang w:val="en-US"/>
              </w:rPr>
            </w:pPr>
            <w:r w:rsidRPr="00A45BF5">
              <w:rPr>
                <w:lang w:val="en-US"/>
              </w:rPr>
              <w:t xml:space="preserve">No smoking    </w:t>
            </w:r>
            <w:r w:rsidR="00457A89">
              <w:rPr>
                <w:lang w:val="en-US"/>
              </w:rPr>
              <w:t xml:space="preserve"> </w:t>
            </w:r>
            <w:r w:rsidRPr="00A45BF5">
              <w:rPr>
                <w:lang w:val="en-US"/>
              </w:rPr>
              <w:t xml:space="preserve"> Information    </w:t>
            </w:r>
            <w:r w:rsidR="00457A89">
              <w:rPr>
                <w:lang w:val="en-US"/>
              </w:rPr>
              <w:t xml:space="preserve"> </w:t>
            </w:r>
            <w:r w:rsidRPr="00A45BF5">
              <w:rPr>
                <w:lang w:val="en-US"/>
              </w:rPr>
              <w:t xml:space="preserve"> Recycle    </w:t>
            </w:r>
            <w:r w:rsidR="00457A89">
              <w:rPr>
                <w:lang w:val="en-US"/>
              </w:rPr>
              <w:t xml:space="preserve"> </w:t>
            </w:r>
            <w:r w:rsidRPr="00A45BF5">
              <w:rPr>
                <w:lang w:val="en-US"/>
              </w:rPr>
              <w:t xml:space="preserve"> International symbol of Access    </w:t>
            </w:r>
            <w:r w:rsidR="00457A89">
              <w:rPr>
                <w:lang w:val="en-US"/>
              </w:rPr>
              <w:t xml:space="preserve"> </w:t>
            </w:r>
            <w:r w:rsidRPr="00A45BF5">
              <w:rPr>
                <w:lang w:val="en-US"/>
              </w:rPr>
              <w:t xml:space="preserve"> Nursery    </w:t>
            </w:r>
            <w:r w:rsidR="00457A89">
              <w:rPr>
                <w:lang w:val="en-US"/>
              </w:rPr>
              <w:t xml:space="preserve"> </w:t>
            </w:r>
            <w:r w:rsidRPr="00A45BF5">
              <w:rPr>
                <w:lang w:val="en-US"/>
              </w:rPr>
              <w:t xml:space="preserve"> </w:t>
            </w:r>
          </w:p>
          <w:p w14:paraId="3FE16BE3" w14:textId="77777777" w:rsidR="00457A89" w:rsidRDefault="00457A89" w:rsidP="00457A89">
            <w:pPr>
              <w:pStyle w:val="04TEXTOTABELAS"/>
              <w:jc w:val="center"/>
              <w:rPr>
                <w:lang w:val="en-US"/>
              </w:rPr>
            </w:pPr>
          </w:p>
          <w:p w14:paraId="0987EE84" w14:textId="223E020D" w:rsidR="00E300BF" w:rsidRPr="00A45BF5" w:rsidRDefault="007F40F7" w:rsidP="00457A89">
            <w:pPr>
              <w:pStyle w:val="04TEXTOTABELAS"/>
              <w:jc w:val="center"/>
              <w:rPr>
                <w:lang w:val="en-US"/>
              </w:rPr>
            </w:pPr>
            <w:r>
              <w:rPr>
                <w:lang w:val="en-US"/>
              </w:rPr>
              <w:t>No parking</w:t>
            </w:r>
            <w:r w:rsidR="00E300BF" w:rsidRPr="00A45BF5">
              <w:rPr>
                <w:lang w:val="en-US"/>
              </w:rPr>
              <w:t xml:space="preserve">    </w:t>
            </w:r>
            <w:r w:rsidR="00457A89">
              <w:rPr>
                <w:lang w:val="en-US"/>
              </w:rPr>
              <w:t xml:space="preserve"> </w:t>
            </w:r>
            <w:r w:rsidR="00E300BF" w:rsidRPr="00A45BF5">
              <w:rPr>
                <w:lang w:val="en-US"/>
              </w:rPr>
              <w:t xml:space="preserve"> Do not litter     </w:t>
            </w:r>
            <w:r w:rsidR="00457A89">
              <w:rPr>
                <w:lang w:val="en-US"/>
              </w:rPr>
              <w:t xml:space="preserve"> </w:t>
            </w:r>
            <w:r w:rsidR="00E300BF" w:rsidRPr="00A45BF5">
              <w:rPr>
                <w:lang w:val="en-US"/>
              </w:rPr>
              <w:t xml:space="preserve"> </w:t>
            </w:r>
            <w:r w:rsidR="00457A89">
              <w:rPr>
                <w:lang w:val="en-US"/>
              </w:rPr>
              <w:t>Airport</w:t>
            </w:r>
          </w:p>
        </w:tc>
      </w:tr>
    </w:tbl>
    <w:p w14:paraId="57F7BB75" w14:textId="77777777" w:rsidR="0095391A" w:rsidRDefault="0095391A" w:rsidP="00E300BF">
      <w:pPr>
        <w:rPr>
          <w:rFonts w:asciiTheme="majorHAnsi" w:hAnsiTheme="majorHAnsi"/>
        </w:rPr>
      </w:pPr>
    </w:p>
    <w:p w14:paraId="2EBEFF0B" w14:textId="4727ABD4" w:rsidR="004765A5" w:rsidRPr="007F40F7" w:rsidRDefault="004765A5" w:rsidP="00E300BF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81FE8BE" wp14:editId="53F59029">
            <wp:extent cx="5981700" cy="15525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831E" w14:textId="2F7A1BB9" w:rsidR="00E300BF" w:rsidRPr="00A061EA" w:rsidRDefault="004765A5" w:rsidP="00E300BF">
      <w:pPr>
        <w:rPr>
          <w:rStyle w:val="02RESPOSTAChar"/>
          <w:lang w:val="en-US"/>
        </w:rPr>
      </w:pPr>
      <w:r>
        <w:rPr>
          <w:rStyle w:val="02RESPOSTAChar"/>
          <w:lang w:val="en-US"/>
        </w:rPr>
        <w:t xml:space="preserve">            </w:t>
      </w:r>
      <w:r w:rsidR="00E300BF" w:rsidRPr="00A061EA">
        <w:rPr>
          <w:rStyle w:val="02RESPOSTAChar"/>
          <w:lang w:val="en-US"/>
        </w:rPr>
        <w:t xml:space="preserve">Nursery                 </w:t>
      </w:r>
      <w:r w:rsidR="007F40F7">
        <w:rPr>
          <w:rStyle w:val="02RESPOSTAChar"/>
          <w:lang w:val="en-US"/>
        </w:rPr>
        <w:t xml:space="preserve">        No parking           </w:t>
      </w:r>
      <w:r>
        <w:rPr>
          <w:rStyle w:val="02RESPOSTAChar"/>
          <w:lang w:val="en-US"/>
        </w:rPr>
        <w:t xml:space="preserve">            </w:t>
      </w:r>
      <w:r w:rsidR="007F40F7">
        <w:rPr>
          <w:rStyle w:val="02RESPOSTAChar"/>
          <w:lang w:val="en-US"/>
        </w:rPr>
        <w:t xml:space="preserve"> </w:t>
      </w:r>
      <w:r w:rsidR="00E300BF" w:rsidRPr="00A061EA">
        <w:rPr>
          <w:rStyle w:val="02RESPOSTAChar"/>
          <w:lang w:val="en-US"/>
        </w:rPr>
        <w:t>Information</w:t>
      </w:r>
      <w:r w:rsidR="00E300BF" w:rsidRPr="00D02585">
        <w:rPr>
          <w:rFonts w:asciiTheme="majorHAnsi" w:hAnsiTheme="majorHAnsi"/>
          <w:color w:val="FF0000"/>
          <w:sz w:val="16"/>
          <w:szCs w:val="16"/>
          <w:lang w:val="en-US"/>
        </w:rPr>
        <w:t xml:space="preserve">                     </w:t>
      </w:r>
      <w:r w:rsidR="00E300BF" w:rsidRPr="00A061EA">
        <w:rPr>
          <w:rStyle w:val="02RESPOSTAChar"/>
          <w:lang w:val="en-US"/>
        </w:rPr>
        <w:t>International symbol of access</w:t>
      </w:r>
    </w:p>
    <w:p w14:paraId="1A400493" w14:textId="3493D3D8" w:rsidR="004765A5" w:rsidRPr="001741B2" w:rsidRDefault="004765A5" w:rsidP="00E300BF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21FE636" wp14:editId="4978A662">
            <wp:extent cx="5981700" cy="15525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5DF" w14:textId="1C8CFE17" w:rsidR="00E300BF" w:rsidRPr="00A45BF5" w:rsidRDefault="004765A5" w:rsidP="00A061EA">
      <w:pPr>
        <w:pStyle w:val="02RESPOSTA"/>
        <w:rPr>
          <w:lang w:val="en-US"/>
        </w:rPr>
      </w:pPr>
      <w:r>
        <w:rPr>
          <w:lang w:val="en-US"/>
        </w:rPr>
        <w:t xml:space="preserve">        </w:t>
      </w:r>
      <w:r w:rsidR="00E300BF" w:rsidRPr="00A45BF5">
        <w:rPr>
          <w:lang w:val="en-US"/>
        </w:rPr>
        <w:t xml:space="preserve">Do not litter                     </w:t>
      </w:r>
      <w:r>
        <w:rPr>
          <w:lang w:val="en-US"/>
        </w:rPr>
        <w:t xml:space="preserve">  </w:t>
      </w:r>
      <w:r w:rsidR="00E300BF" w:rsidRPr="00A45BF5">
        <w:rPr>
          <w:lang w:val="en-US"/>
        </w:rPr>
        <w:t xml:space="preserve">  Recycle                 </w:t>
      </w:r>
      <w:r>
        <w:rPr>
          <w:lang w:val="en-US"/>
        </w:rPr>
        <w:t xml:space="preserve">           </w:t>
      </w:r>
      <w:r w:rsidR="00E300BF" w:rsidRPr="00A45BF5">
        <w:rPr>
          <w:lang w:val="en-US"/>
        </w:rPr>
        <w:t xml:space="preserve"> </w:t>
      </w:r>
      <w:r w:rsidR="007F40F7">
        <w:rPr>
          <w:lang w:val="en-US"/>
        </w:rPr>
        <w:t>Airport</w:t>
      </w:r>
      <w:r w:rsidR="00E300BF" w:rsidRPr="00A45BF5">
        <w:rPr>
          <w:lang w:val="en-US"/>
        </w:rPr>
        <w:t xml:space="preserve">     </w:t>
      </w:r>
      <w:r w:rsidR="007F40F7">
        <w:rPr>
          <w:lang w:val="en-US"/>
        </w:rPr>
        <w:t xml:space="preserve">       </w:t>
      </w:r>
      <w:r w:rsidR="00E300BF" w:rsidRPr="00A45BF5">
        <w:rPr>
          <w:lang w:val="en-US"/>
        </w:rPr>
        <w:t xml:space="preserve">  </w:t>
      </w:r>
      <w:r>
        <w:rPr>
          <w:lang w:val="en-US"/>
        </w:rPr>
        <w:t xml:space="preserve">           </w:t>
      </w:r>
      <w:r w:rsidR="00E300BF" w:rsidRPr="00A45BF5">
        <w:rPr>
          <w:lang w:val="en-US"/>
        </w:rPr>
        <w:t xml:space="preserve"> No smoking</w:t>
      </w:r>
    </w:p>
    <w:p w14:paraId="4EC3DDAA" w14:textId="5067154F" w:rsidR="00A53A28" w:rsidRPr="009C5A36" w:rsidRDefault="00A53A28">
      <w:pPr>
        <w:rPr>
          <w:rFonts w:eastAsia="Tahoma"/>
          <w:lang w:val="en-US"/>
        </w:rPr>
      </w:pPr>
      <w:r w:rsidRPr="009C5A36">
        <w:rPr>
          <w:lang w:val="en-US"/>
        </w:rPr>
        <w:br w:type="page"/>
      </w:r>
    </w:p>
    <w:p w14:paraId="4B1BA5D0" w14:textId="748DFC10" w:rsidR="00E300BF" w:rsidRPr="00A061EA" w:rsidRDefault="00923D27" w:rsidP="00923D27">
      <w:pPr>
        <w:pStyle w:val="02TEXTOITEM"/>
      </w:pPr>
      <w:r>
        <w:lastRenderedPageBreak/>
        <w:t xml:space="preserve">3. </w:t>
      </w:r>
      <w:r w:rsidR="00E300BF" w:rsidRPr="00A061EA">
        <w:t>Alguns símbolos são reconhecidos em muitos países</w:t>
      </w:r>
      <w:r w:rsidR="00D25A8B">
        <w:t>. P</w:t>
      </w:r>
      <w:r w:rsidR="00E300BF" w:rsidRPr="00A061EA">
        <w:t>or qu</w:t>
      </w:r>
      <w:r>
        <w:t>ê</w:t>
      </w:r>
      <w:r w:rsidR="00E300BF" w:rsidRPr="00A061EA">
        <w:t>?</w:t>
      </w:r>
    </w:p>
    <w:p w14:paraId="1C5A2FA0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7EB4FB58" w14:textId="66491B63" w:rsidR="00E300BF" w:rsidRPr="00BD1413" w:rsidRDefault="00E300BF" w:rsidP="00A061EA">
      <w:pPr>
        <w:pStyle w:val="02RESPOSTA"/>
      </w:pPr>
      <w:r w:rsidRPr="00BD1413">
        <w:t xml:space="preserve">Para que </w:t>
      </w:r>
      <w:r>
        <w:t xml:space="preserve">não </w:t>
      </w:r>
      <w:r w:rsidR="00D25A8B">
        <w:t xml:space="preserve">se </w:t>
      </w:r>
      <w:r>
        <w:t xml:space="preserve">tenha </w:t>
      </w:r>
      <w:r w:rsidR="00D25A8B">
        <w:t xml:space="preserve">de </w:t>
      </w:r>
      <w:r>
        <w:t>falar a língua do</w:t>
      </w:r>
      <w:r w:rsidRPr="00BD1413">
        <w:t xml:space="preserve"> lugar ou conhecer a cultura para reconhecer e produzir sentidos.</w:t>
      </w:r>
    </w:p>
    <w:p w14:paraId="001B568F" w14:textId="51371360" w:rsidR="00E300BF" w:rsidRDefault="00923D27" w:rsidP="00923D27">
      <w:pPr>
        <w:pStyle w:val="02TEXTOITEM"/>
      </w:pPr>
      <w:r>
        <w:t xml:space="preserve">4. </w:t>
      </w:r>
      <w:r w:rsidR="00E300BF" w:rsidRPr="009E53D2">
        <w:t>Cite dois dos símbolos acima que são convencionados</w:t>
      </w:r>
      <w:r w:rsidR="00E300BF">
        <w:t xml:space="preserve"> em vários países</w:t>
      </w:r>
      <w:r w:rsidR="00E300BF" w:rsidRPr="009E53D2">
        <w:t>.</w:t>
      </w:r>
    </w:p>
    <w:p w14:paraId="5C5BE062" w14:textId="77777777" w:rsidR="004765A5" w:rsidRPr="009C5A36" w:rsidRDefault="004765A5" w:rsidP="004765A5">
      <w:pPr>
        <w:pStyle w:val="05LINHASRESPOSTA"/>
        <w:rPr>
          <w:lang w:val="en-US"/>
        </w:rPr>
      </w:pPr>
      <w:r w:rsidRPr="009C5A36">
        <w:rPr>
          <w:lang w:val="en-US"/>
        </w:rPr>
        <w:t>_________________________________________________________________________________</w:t>
      </w:r>
    </w:p>
    <w:p w14:paraId="33D45B88" w14:textId="2A723F48" w:rsidR="00E300BF" w:rsidRPr="00E300BF" w:rsidRDefault="00E300BF" w:rsidP="00A061EA">
      <w:pPr>
        <w:pStyle w:val="02RESPOSTA"/>
        <w:rPr>
          <w:lang w:val="en-US"/>
        </w:rPr>
      </w:pPr>
      <w:r w:rsidRPr="00E300BF">
        <w:rPr>
          <w:lang w:val="en-US"/>
        </w:rPr>
        <w:t xml:space="preserve">Recycle; International symbol of </w:t>
      </w:r>
      <w:r w:rsidR="00923D27">
        <w:rPr>
          <w:lang w:val="en-US"/>
        </w:rPr>
        <w:t>a</w:t>
      </w:r>
      <w:r w:rsidRPr="00E300BF">
        <w:rPr>
          <w:lang w:val="en-US"/>
        </w:rPr>
        <w:t>ccess.</w:t>
      </w:r>
    </w:p>
    <w:p w14:paraId="74C830FE" w14:textId="4B8A769C" w:rsidR="00E300BF" w:rsidRDefault="00923D27" w:rsidP="00A061EA">
      <w:pPr>
        <w:pStyle w:val="02TEXTOITEM"/>
      </w:pPr>
      <w:r>
        <w:t>5</w:t>
      </w:r>
      <w:r w:rsidR="00E300BF" w:rsidRPr="00A061EA">
        <w:t>. Quais atitudes es</w:t>
      </w:r>
      <w:r>
        <w:t>s</w:t>
      </w:r>
      <w:r w:rsidR="00E300BF" w:rsidRPr="00A061EA">
        <w:t>es símbolos despertam em você? Justifique.</w:t>
      </w:r>
    </w:p>
    <w:p w14:paraId="1B0A5DBE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3F0C7E87" w14:textId="77777777" w:rsidR="00E300BF" w:rsidRPr="00A061EA" w:rsidRDefault="00E300BF" w:rsidP="00A061EA">
      <w:pPr>
        <w:pStyle w:val="02RESPOSTA"/>
      </w:pPr>
      <w:r w:rsidRPr="00A061EA">
        <w:t>Separar o lixo e respeitar os sinais para uso exclusivo de pessoas que precisam de facilidades em relação à acessibilidade.</w:t>
      </w:r>
    </w:p>
    <w:p w14:paraId="1EFF478D" w14:textId="77777777" w:rsidR="00A45BF5" w:rsidRPr="00A53A28" w:rsidRDefault="00A45BF5" w:rsidP="00A53A28">
      <w:pPr>
        <w:pStyle w:val="02TEXTOPRINCIPAL"/>
      </w:pPr>
      <w:r w:rsidRPr="00A53A28">
        <w:br w:type="page"/>
      </w:r>
    </w:p>
    <w:p w14:paraId="0ADF529B" w14:textId="541E8142" w:rsidR="00E300BF" w:rsidRPr="001741B2" w:rsidRDefault="00B72204" w:rsidP="00A061EA">
      <w:pPr>
        <w:pStyle w:val="01TITULO3"/>
      </w:pPr>
      <w:r>
        <w:lastRenderedPageBreak/>
        <w:t>2ª Etapa</w:t>
      </w:r>
      <w:r w:rsidR="00E300BF">
        <w:t xml:space="preserve"> (</w:t>
      </w:r>
      <w:r>
        <w:t>Aula</w:t>
      </w:r>
      <w:r w:rsidR="00E300BF">
        <w:t xml:space="preserve"> 2</w:t>
      </w:r>
      <w:r w:rsidR="00E300BF" w:rsidRPr="001741B2">
        <w:t>)</w:t>
      </w:r>
    </w:p>
    <w:p w14:paraId="637289C0" w14:textId="0ECF2627" w:rsidR="00E300BF" w:rsidRDefault="002B65AD" w:rsidP="002B65AD">
      <w:pPr>
        <w:pStyle w:val="02TEXTOITEM"/>
      </w:pPr>
      <w:r>
        <w:t xml:space="preserve">1. </w:t>
      </w:r>
      <w:r w:rsidR="00E300BF">
        <w:t>O símbolo de acessibilidade pode incluir:</w:t>
      </w:r>
    </w:p>
    <w:p w14:paraId="3C1B730D" w14:textId="77777777" w:rsidR="00E300BF" w:rsidRPr="00A53A28" w:rsidRDefault="00E300BF" w:rsidP="00A53A28">
      <w:pPr>
        <w:pStyle w:val="02TEXTOPRINCIPAL"/>
      </w:pPr>
    </w:p>
    <w:p w14:paraId="04198D92" w14:textId="1DAC9309" w:rsidR="00E300BF" w:rsidRPr="00D02585" w:rsidRDefault="002B65AD" w:rsidP="00A061EA">
      <w:pPr>
        <w:pStyle w:val="02TEXTOPRINCIPAL"/>
        <w:rPr>
          <w:lang w:val="en-US"/>
        </w:rPr>
      </w:pPr>
      <w:r>
        <w:rPr>
          <w:lang w:val="en-US"/>
        </w:rPr>
        <w:t xml:space="preserve">a) </w:t>
      </w:r>
      <w:proofErr w:type="gramStart"/>
      <w:r w:rsidR="00E300BF" w:rsidRPr="00D02585">
        <w:rPr>
          <w:lang w:val="en-US"/>
        </w:rPr>
        <w:t xml:space="preserve">(  </w:t>
      </w:r>
      <w:proofErr w:type="gramEnd"/>
      <w:r w:rsidR="00E300BF" w:rsidRPr="00D02585">
        <w:rPr>
          <w:lang w:val="en-US"/>
        </w:rPr>
        <w:t xml:space="preserve">  ) only people who use wheelchair</w:t>
      </w:r>
      <w:r w:rsidR="00721416">
        <w:rPr>
          <w:lang w:val="en-US"/>
        </w:rPr>
        <w:t>.</w:t>
      </w:r>
    </w:p>
    <w:p w14:paraId="6358D754" w14:textId="00919398" w:rsidR="00E300BF" w:rsidRPr="00D02585" w:rsidRDefault="002B65AD" w:rsidP="00A061EA">
      <w:pPr>
        <w:pStyle w:val="02TEXTOPRINCIPAL"/>
        <w:rPr>
          <w:lang w:val="en-US"/>
        </w:rPr>
      </w:pPr>
      <w:r>
        <w:rPr>
          <w:lang w:val="en-US"/>
        </w:rPr>
        <w:t xml:space="preserve">b) </w:t>
      </w:r>
      <w:proofErr w:type="gramStart"/>
      <w:r w:rsidR="00E300BF" w:rsidRPr="00D02585">
        <w:rPr>
          <w:lang w:val="en-US"/>
        </w:rPr>
        <w:t xml:space="preserve">(  </w:t>
      </w:r>
      <w:proofErr w:type="gramEnd"/>
      <w:r w:rsidR="00E300BF" w:rsidRPr="00D02585">
        <w:rPr>
          <w:lang w:val="en-US"/>
        </w:rPr>
        <w:t xml:space="preserve">  ) only people with disabilities you can see</w:t>
      </w:r>
      <w:r w:rsidR="00721416">
        <w:rPr>
          <w:lang w:val="en-US"/>
        </w:rPr>
        <w:t>.</w:t>
      </w:r>
    </w:p>
    <w:p w14:paraId="3DCC8D31" w14:textId="6CA5AA11" w:rsidR="00E300BF" w:rsidRPr="00D02585" w:rsidRDefault="00654F82" w:rsidP="00A061EA">
      <w:pPr>
        <w:pStyle w:val="02TEXTOPRINCIPAL"/>
        <w:rPr>
          <w:lang w:val="en-US"/>
        </w:rPr>
      </w:pPr>
      <w:r>
        <w:rPr>
          <w:lang w:val="en-US"/>
        </w:rPr>
        <w:t>c</w:t>
      </w:r>
      <w:r w:rsidR="002B65AD">
        <w:rPr>
          <w:lang w:val="en-US"/>
        </w:rPr>
        <w:t xml:space="preserve">) </w:t>
      </w:r>
      <w:proofErr w:type="gramStart"/>
      <w:r w:rsidR="00E300BF" w:rsidRPr="00D02585">
        <w:rPr>
          <w:lang w:val="en-US"/>
        </w:rPr>
        <w:t xml:space="preserve">( </w:t>
      </w:r>
      <w:r w:rsidR="00E300BF" w:rsidRPr="00D02585">
        <w:rPr>
          <w:color w:val="FF0000"/>
          <w:lang w:val="en-US"/>
        </w:rPr>
        <w:t>x</w:t>
      </w:r>
      <w:proofErr w:type="gramEnd"/>
      <w:r w:rsidR="00E300BF" w:rsidRPr="00D02585">
        <w:rPr>
          <w:lang w:val="en-US"/>
        </w:rPr>
        <w:t xml:space="preserve"> ) people who use wheelchair, people with autism </w:t>
      </w:r>
      <w:r w:rsidR="00D650DD" w:rsidRPr="00D02585">
        <w:rPr>
          <w:lang w:val="en-US"/>
        </w:rPr>
        <w:t>and</w:t>
      </w:r>
      <w:r w:rsidR="00E300BF" w:rsidRPr="00D02585">
        <w:rPr>
          <w:lang w:val="en-US"/>
        </w:rPr>
        <w:t xml:space="preserve"> with </w:t>
      </w:r>
      <w:r w:rsidR="002B65AD" w:rsidRPr="00D02585">
        <w:rPr>
          <w:lang w:val="en-US"/>
        </w:rPr>
        <w:t>autoimmune</w:t>
      </w:r>
      <w:r w:rsidR="00E300BF" w:rsidRPr="00D02585">
        <w:rPr>
          <w:lang w:val="en-US"/>
        </w:rPr>
        <w:t xml:space="preserve"> diseases</w:t>
      </w:r>
      <w:r w:rsidR="00D650DD">
        <w:rPr>
          <w:lang w:val="en-US"/>
        </w:rPr>
        <w:t>.</w:t>
      </w:r>
    </w:p>
    <w:p w14:paraId="6B5169BD" w14:textId="77777777" w:rsidR="00E300BF" w:rsidRPr="009C5A36" w:rsidRDefault="00E300BF" w:rsidP="00A53A28">
      <w:pPr>
        <w:pStyle w:val="02TEXTOPRINCIPAL"/>
        <w:rPr>
          <w:lang w:val="en-US"/>
        </w:rPr>
      </w:pPr>
    </w:p>
    <w:p w14:paraId="2D5268CE" w14:textId="6BD7E118" w:rsidR="00E300BF" w:rsidRPr="00882167" w:rsidRDefault="002B65AD" w:rsidP="002B65AD">
      <w:pPr>
        <w:pStyle w:val="02TEXTOITEM"/>
      </w:pPr>
      <w:r>
        <w:t xml:space="preserve">2. </w:t>
      </w:r>
      <w:r w:rsidR="00E300BF">
        <w:t xml:space="preserve">Considerando </w:t>
      </w:r>
      <w:r w:rsidR="00721416">
        <w:t>os</w:t>
      </w:r>
      <w:r w:rsidR="00E300BF">
        <w:t xml:space="preserve"> grupos de pessoas que podem ser inclusas pelo símbolo, você acha que ele ainda é mesmo apropriado? Justifique.</w:t>
      </w:r>
    </w:p>
    <w:p w14:paraId="25FC32BF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53F8D264" w14:textId="655B2E3F" w:rsidR="009B4CFF" w:rsidRDefault="009B4CFF" w:rsidP="009B4CFF">
      <w:pPr>
        <w:pStyle w:val="02RESPOSTA"/>
      </w:pPr>
      <w:r>
        <w:t>Resposta pessoal.</w:t>
      </w:r>
    </w:p>
    <w:p w14:paraId="77B26E1C" w14:textId="1AF56A39" w:rsidR="00E300BF" w:rsidRDefault="002B65AD" w:rsidP="00A061EA">
      <w:pPr>
        <w:pStyle w:val="02TEXTOPRINCIPAL"/>
      </w:pPr>
      <w:r>
        <w:t xml:space="preserve">3. </w:t>
      </w:r>
      <w:r w:rsidR="00E300BF" w:rsidRPr="00E046AB">
        <w:t xml:space="preserve">Quais tipos de problemas podem surgir </w:t>
      </w:r>
      <w:r w:rsidR="00E300BF">
        <w:t>para aqueles que não têm uma deficiência visível?</w:t>
      </w:r>
    </w:p>
    <w:p w14:paraId="736A5A15" w14:textId="77777777" w:rsidR="004765A5" w:rsidRDefault="004765A5" w:rsidP="004765A5">
      <w:pPr>
        <w:pStyle w:val="05LINHASRESPOSTA"/>
      </w:pPr>
      <w:r>
        <w:t>_________________________________________________________________________________</w:t>
      </w:r>
    </w:p>
    <w:p w14:paraId="133715F2" w14:textId="3CB2901A" w:rsidR="00E300BF" w:rsidRPr="00E046AB" w:rsidRDefault="00E300BF" w:rsidP="009B4CFF">
      <w:pPr>
        <w:pStyle w:val="02RESPOSTA"/>
      </w:pPr>
      <w:r w:rsidRPr="00E046AB">
        <w:t>Elas podem enfrentar atitudes abusivas por parte de outras pessoas quando usam locais específicos para pessoas que precisam de acessibilidade.</w:t>
      </w:r>
    </w:p>
    <w:p w14:paraId="43519C70" w14:textId="77777777" w:rsidR="00E300BF" w:rsidRPr="00A53A28" w:rsidRDefault="00E300BF" w:rsidP="00A53A28">
      <w:pPr>
        <w:pStyle w:val="02TEXTOPRINCIPAL"/>
      </w:pPr>
    </w:p>
    <w:p w14:paraId="2CEB3F05" w14:textId="53E33C5F" w:rsidR="00E300BF" w:rsidRPr="008A40FA" w:rsidRDefault="00D650DD" w:rsidP="00D650DD">
      <w:pPr>
        <w:pStyle w:val="02TEXTOITEM"/>
      </w:pPr>
      <w:r>
        <w:t xml:space="preserve">4. </w:t>
      </w:r>
      <w:r w:rsidR="00E300BF" w:rsidRPr="008A40FA">
        <w:t xml:space="preserve">Escreva </w:t>
      </w:r>
      <w:r w:rsidR="00E300BF">
        <w:t xml:space="preserve">uma frase para motivar a educação e a boa convivência, </w:t>
      </w:r>
      <w:r w:rsidR="00E300BF" w:rsidRPr="008A40FA">
        <w:t>utilizando os símbolos</w:t>
      </w:r>
      <w:r w:rsidR="00E300BF">
        <w:t xml:space="preserve"> abaixo</w:t>
      </w:r>
      <w:r w:rsidR="00E300BF" w:rsidRPr="008A40FA">
        <w:t xml:space="preserve"> no lugar da</w:t>
      </w:r>
      <w:r w:rsidR="00721416">
        <w:t xml:space="preserve"> </w:t>
      </w:r>
      <w:r w:rsidR="00E300BF" w:rsidRPr="008A40FA">
        <w:t>palavra que o nomeia</w:t>
      </w:r>
      <w:r w:rsidR="00E300BF">
        <w:t>, como no exemplo a seguir. Em seguida, compartilhe com seus colegas.</w:t>
      </w:r>
    </w:p>
    <w:p w14:paraId="67B44FD5" w14:textId="77777777" w:rsidR="00D650DD" w:rsidRPr="00A53A28" w:rsidRDefault="00D650DD" w:rsidP="00A53A28">
      <w:pPr>
        <w:pStyle w:val="02TEXTOPRINCIPAL"/>
        <w:rPr>
          <w:rStyle w:val="02TEXTOPRINCIPALChar"/>
        </w:rPr>
      </w:pPr>
    </w:p>
    <w:p w14:paraId="57DD5D7C" w14:textId="5117819D" w:rsidR="00E300BF" w:rsidRPr="00A81522" w:rsidRDefault="00E300BF" w:rsidP="000E71ED">
      <w:pPr>
        <w:pStyle w:val="02TEXTOITEM"/>
        <w:rPr>
          <w:rFonts w:asciiTheme="majorHAnsi" w:hAnsiTheme="majorHAnsi"/>
          <w:color w:val="FF0000"/>
        </w:rPr>
      </w:pPr>
      <w:proofErr w:type="gramStart"/>
      <w:r w:rsidRPr="00A81522">
        <w:rPr>
          <w:rStyle w:val="02TEXTOPRINCIPALChar"/>
        </w:rPr>
        <w:t>Ex.:</w:t>
      </w:r>
      <w:r w:rsidRPr="00A81522">
        <w:rPr>
          <w:rFonts w:asciiTheme="majorHAnsi" w:hAnsiTheme="majorHAnsi"/>
        </w:rPr>
        <w:t>,</w:t>
      </w:r>
      <w:proofErr w:type="gramEnd"/>
      <w:r w:rsidRPr="00A81522">
        <w:rPr>
          <w:rFonts w:asciiTheme="majorHAnsi" w:hAnsiTheme="majorHAnsi"/>
        </w:rPr>
        <w:t xml:space="preserve"> </w:t>
      </w:r>
      <w:r w:rsidR="00210C4E">
        <w:rPr>
          <w:rFonts w:asciiTheme="majorHAnsi" w:hAnsiTheme="majorHAnsi"/>
          <w:noProof/>
        </w:rPr>
        <w:drawing>
          <wp:inline distT="0" distB="0" distL="0" distR="0" wp14:anchorId="35578E7E" wp14:editId="091C202B">
            <wp:extent cx="1000125" cy="7334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00"/>
                    <a:stretch/>
                  </pic:blipFill>
                  <pic:spPr bwMode="auto">
                    <a:xfrm>
                      <a:off x="0" y="0"/>
                      <a:ext cx="10001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A6C">
        <w:rPr>
          <w:rFonts w:asciiTheme="majorHAnsi" w:hAnsiTheme="majorHAnsi"/>
        </w:rPr>
        <w:t xml:space="preserve"> </w:t>
      </w:r>
      <w:proofErr w:type="spellStart"/>
      <w:r w:rsidRPr="00A81522">
        <w:rPr>
          <w:rStyle w:val="02TEXTOPRINCIPALChar"/>
          <w:i/>
        </w:rPr>
        <w:t>reduce</w:t>
      </w:r>
      <w:proofErr w:type="spellEnd"/>
      <w:r w:rsidRPr="00A81522">
        <w:rPr>
          <w:rStyle w:val="02TEXTOPRINCIPALChar"/>
          <w:i/>
        </w:rPr>
        <w:t xml:space="preserve"> </w:t>
      </w:r>
      <w:proofErr w:type="spellStart"/>
      <w:r w:rsidRPr="00A81522">
        <w:rPr>
          <w:rStyle w:val="02TEXTOPRINCIPALChar"/>
          <w:i/>
        </w:rPr>
        <w:t>and</w:t>
      </w:r>
      <w:proofErr w:type="spellEnd"/>
      <w:r w:rsidRPr="00A81522">
        <w:rPr>
          <w:rStyle w:val="02TEXTOPRINCIPALChar"/>
          <w:i/>
        </w:rPr>
        <w:t xml:space="preserve"> reuse!</w:t>
      </w:r>
    </w:p>
    <w:p w14:paraId="62584080" w14:textId="34ED871B" w:rsidR="00E300BF" w:rsidRDefault="00E300BF" w:rsidP="00E300BF">
      <w:pPr>
        <w:rPr>
          <w:rFonts w:asciiTheme="majorHAnsi" w:hAnsiTheme="majorHAnsi"/>
        </w:rPr>
      </w:pPr>
    </w:p>
    <w:p w14:paraId="1764D4DA" w14:textId="4FA0126E" w:rsidR="00210C4E" w:rsidRPr="00A81522" w:rsidRDefault="00210C4E" w:rsidP="00E300BF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603F77D" wp14:editId="6762AD52">
            <wp:extent cx="4953000" cy="838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B25A" w14:textId="77777777" w:rsidR="00E300BF" w:rsidRDefault="00E300BF" w:rsidP="00A061EA">
      <w:pPr>
        <w:pStyle w:val="05LINHASRESPOSTA"/>
      </w:pPr>
      <w:r>
        <w:t>1. _______________________________________________________________________________</w:t>
      </w:r>
    </w:p>
    <w:p w14:paraId="18F70376" w14:textId="77777777" w:rsidR="00E300BF" w:rsidRDefault="00E300BF" w:rsidP="00A061EA">
      <w:pPr>
        <w:pStyle w:val="05LINHASRESPOSTA"/>
      </w:pPr>
      <w:r>
        <w:t>2.</w:t>
      </w:r>
      <w:r w:rsidRPr="003F5677">
        <w:t xml:space="preserve"> </w:t>
      </w:r>
      <w:r>
        <w:t>_______________________________________________________________________________</w:t>
      </w:r>
    </w:p>
    <w:p w14:paraId="574C7466" w14:textId="77777777" w:rsidR="00E300BF" w:rsidRDefault="00E300BF" w:rsidP="00A061EA">
      <w:pPr>
        <w:pStyle w:val="05LINHASRESPOSTA"/>
      </w:pPr>
      <w:r>
        <w:t>3.</w:t>
      </w:r>
      <w:r w:rsidRPr="003F5677">
        <w:t xml:space="preserve"> </w:t>
      </w:r>
      <w:r>
        <w:t>_______________________________________________________________________________</w:t>
      </w:r>
    </w:p>
    <w:p w14:paraId="2B1A3F2D" w14:textId="77777777" w:rsidR="00E300BF" w:rsidRDefault="00E300BF" w:rsidP="00A061EA">
      <w:pPr>
        <w:pStyle w:val="05LINHASRESPOSTA"/>
      </w:pPr>
      <w:r>
        <w:t>4.</w:t>
      </w:r>
      <w:r w:rsidRPr="003F5677">
        <w:t xml:space="preserve"> </w:t>
      </w:r>
      <w:r>
        <w:t>_______________________________________________________________________________</w:t>
      </w:r>
    </w:p>
    <w:p w14:paraId="28F67E2F" w14:textId="77777777" w:rsidR="00E300BF" w:rsidRDefault="00E300BF" w:rsidP="00A061EA">
      <w:pPr>
        <w:pStyle w:val="05LINHASRESPOSTA"/>
      </w:pPr>
      <w:r>
        <w:t>5.</w:t>
      </w:r>
      <w:r w:rsidRPr="003F5677">
        <w:t xml:space="preserve"> </w:t>
      </w:r>
      <w:r>
        <w:t>_______________________________________________________________________________</w:t>
      </w:r>
    </w:p>
    <w:p w14:paraId="5194EDD8" w14:textId="77777777" w:rsidR="00A53A28" w:rsidRDefault="00D650DD" w:rsidP="00D650DD">
      <w:pPr>
        <w:pStyle w:val="02RESPOSTA"/>
      </w:pPr>
      <w:r>
        <w:t>Respostas pessoais.</w:t>
      </w:r>
    </w:p>
    <w:p w14:paraId="61E2CDF0" w14:textId="1982FF9D" w:rsidR="00AC159D" w:rsidRPr="00A53A28" w:rsidRDefault="00AC159D" w:rsidP="00A53A28">
      <w:pPr>
        <w:pStyle w:val="02TEXTOPRINCIPAL"/>
      </w:pPr>
      <w:r w:rsidRPr="00A53A28">
        <w:br w:type="page"/>
      </w:r>
    </w:p>
    <w:p w14:paraId="0C1E4131" w14:textId="63CD176E" w:rsidR="00E300BF" w:rsidRPr="001741B2" w:rsidRDefault="000E71ED" w:rsidP="00A061EA">
      <w:pPr>
        <w:pStyle w:val="01TITULO3"/>
      </w:pPr>
      <w:r>
        <w:lastRenderedPageBreak/>
        <w:t>3ª Etapa</w:t>
      </w:r>
      <w:r w:rsidR="00E300BF">
        <w:t xml:space="preserve"> (</w:t>
      </w:r>
      <w:r>
        <w:t>Aula</w:t>
      </w:r>
      <w:r w:rsidR="00E300BF">
        <w:t xml:space="preserve"> 3</w:t>
      </w:r>
      <w:r w:rsidR="00E300BF" w:rsidRPr="001741B2">
        <w:t>)</w:t>
      </w:r>
    </w:p>
    <w:p w14:paraId="4440D7A5" w14:textId="77777777" w:rsidR="00E300BF" w:rsidRDefault="00E300BF" w:rsidP="00A061EA">
      <w:pPr>
        <w:pStyle w:val="02TEXTOPRINCIPAL"/>
      </w:pPr>
      <w:r>
        <w:t>Imagine que você participará de um concurso que vai eleger um novo símbolo para a identificação da acessibilidade. Crie seu símbolo e uma frase de efeito em inglês para acompanhá-lo. Em seguida, compartilhe com seus colegas.</w:t>
      </w:r>
    </w:p>
    <w:p w14:paraId="739BF185" w14:textId="77777777" w:rsidR="00FB3481" w:rsidRPr="00A53A28" w:rsidRDefault="00FB3481" w:rsidP="00A53A28">
      <w:pPr>
        <w:pStyle w:val="02TEXTOPRINCIPAL"/>
      </w:pPr>
    </w:p>
    <w:p w14:paraId="069DB4C7" w14:textId="3C0C5309" w:rsidR="00E300BF" w:rsidRPr="005C4B70" w:rsidRDefault="00E300BF" w:rsidP="00A061EA">
      <w:pPr>
        <w:pStyle w:val="01TITULO3"/>
      </w:pPr>
      <w:r w:rsidRPr="005C4B70">
        <w:t xml:space="preserve">Acompanhamento das aprendizagens/habilidades dos </w:t>
      </w:r>
      <w:r w:rsidR="009C5A36">
        <w:t>estudantes</w:t>
      </w:r>
    </w:p>
    <w:p w14:paraId="6B2CF5FB" w14:textId="67F7273A" w:rsidR="00E300BF" w:rsidRPr="00A061EA" w:rsidRDefault="00E300BF" w:rsidP="00A061EA">
      <w:pPr>
        <w:pStyle w:val="02TEXTOPRINCIPAL"/>
      </w:pPr>
      <w:r w:rsidRPr="00A061EA">
        <w:t xml:space="preserve">É importante que o processo avaliativo da aprendizagem de uma segunda língua seja realizado continuamente, </w:t>
      </w:r>
      <w:r w:rsidR="00774163">
        <w:t>levando</w:t>
      </w:r>
      <w:r w:rsidRPr="00A061EA">
        <w:t xml:space="preserve"> em consideração o desenvolvimento das habilidades de produção do gênero trabalhado, o contexto de aprendizagem e as habilidades linguísticas e discursivas </w:t>
      </w:r>
      <w:r w:rsidR="00774163">
        <w:t>exploradas</w:t>
      </w:r>
      <w:r w:rsidR="00774163" w:rsidRPr="00A061EA">
        <w:t xml:space="preserve"> </w:t>
      </w:r>
      <w:r w:rsidRPr="00A061EA">
        <w:t xml:space="preserve">em cada sequência. </w:t>
      </w:r>
    </w:p>
    <w:p w14:paraId="36E58729" w14:textId="77777777" w:rsidR="00E300BF" w:rsidRPr="00A061EA" w:rsidRDefault="00E300BF" w:rsidP="00A061EA">
      <w:pPr>
        <w:pStyle w:val="02TEXTOPRINCIPAL"/>
      </w:pPr>
      <w:r w:rsidRPr="00A061EA">
        <w:t>Nesta sequência, por exemplo, o professor pode avaliar considerando a adequação do símbolo à proposta da atividade, ou seja, se o símbolo pode representar a acessibilidade de forma visivelmente reconhecida e se há uma relação entre a imagem e a frase de efeito criada (que deve ser concisa, mas impactante).</w:t>
      </w:r>
    </w:p>
    <w:sectPr w:rsidR="00E300BF" w:rsidRPr="00A061EA" w:rsidSect="00C67490">
      <w:headerReference w:type="default" r:id="rId12"/>
      <w:footerReference w:type="defaul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91ADEA" w14:textId="77777777" w:rsidR="00345177" w:rsidRDefault="00345177">
      <w:r>
        <w:separator/>
      </w:r>
    </w:p>
  </w:endnote>
  <w:endnote w:type="continuationSeparator" w:id="0">
    <w:p w14:paraId="37661BCE" w14:textId="77777777" w:rsidR="00345177" w:rsidRDefault="003451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8BAC9E1-F77D-4260-894F-E71A6DFA7CEF}"/>
    <w:embedBold r:id="rId2" w:fontKey="{271C5EAA-6551-4A21-9100-7955A3954B85}"/>
    <w:embedItalic r:id="rId3" w:fontKey="{430AF547-CDA9-4235-A45C-467C25EBCB01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A7FBB1C-ABCC-4121-9E85-A2170BA7F46B}"/>
    <w:embedBold r:id="rId5" w:fontKey="{2436688C-90C5-42F5-A86E-03C9FDCB7BB2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E4AA5E20-60A4-4C7F-8D62-930F798577A3}"/>
    <w:embedBold r:id="rId7" w:fontKey="{A5126559-FF15-4F1D-A446-6F97DD9D4880}"/>
    <w:embedBoldItalic r:id="rId8" w:fontKey="{9FC42F70-CC75-4C87-8C00-F3AE59742E63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0EF03E0-D12D-4F0E-87E4-A9FCE4832690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566A14E-A525-434E-8D99-0B2A468D8B6D}"/>
    <w:embedBold r:id="rId11" w:fontKey="{F6F2FBCE-2860-43E8-A41E-335EC448657A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4640D6" w14:paraId="588BBD9B" w14:textId="77777777" w:rsidTr="00677828">
      <w:tc>
        <w:tcPr>
          <w:tcW w:w="9606" w:type="dxa"/>
          <w:hideMark/>
        </w:tcPr>
        <w:p w14:paraId="2B33E740" w14:textId="77777777" w:rsidR="004640D6" w:rsidRDefault="004640D6" w:rsidP="004640D6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013B3C7A" w14:textId="31F85DC0" w:rsidR="004640D6" w:rsidRDefault="004640D6" w:rsidP="004640D6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5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67490" w:rsidRDefault="00A47680" w:rsidP="004640D6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AD0199" w14:textId="77777777" w:rsidR="00345177" w:rsidRDefault="00345177">
      <w:r>
        <w:rPr>
          <w:color w:val="000000"/>
        </w:rPr>
        <w:separator/>
      </w:r>
    </w:p>
  </w:footnote>
  <w:footnote w:type="continuationSeparator" w:id="0">
    <w:p w14:paraId="18ECA8F9" w14:textId="77777777" w:rsidR="00345177" w:rsidRDefault="003451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F84F3C"/>
    <w:multiLevelType w:val="hybridMultilevel"/>
    <w:tmpl w:val="242E425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C56291"/>
    <w:multiLevelType w:val="hybridMultilevel"/>
    <w:tmpl w:val="56EE44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A5756"/>
    <w:multiLevelType w:val="hybridMultilevel"/>
    <w:tmpl w:val="C67AF1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E0BD5"/>
    <w:multiLevelType w:val="hybridMultilevel"/>
    <w:tmpl w:val="80B2B01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1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1"/>
  </w:num>
  <w:num w:numId="3">
    <w:abstractNumId w:val="11"/>
  </w:num>
  <w:num w:numId="4">
    <w:abstractNumId w:val="10"/>
  </w:num>
  <w:num w:numId="5">
    <w:abstractNumId w:val="11"/>
  </w:num>
  <w:num w:numId="6">
    <w:abstractNumId w:val="11"/>
  </w:num>
  <w:num w:numId="7">
    <w:abstractNumId w:val="10"/>
  </w:num>
  <w:num w:numId="8">
    <w:abstractNumId w:val="11"/>
  </w:num>
  <w:num w:numId="9">
    <w:abstractNumId w:val="11"/>
  </w:num>
  <w:num w:numId="10">
    <w:abstractNumId w:val="10"/>
  </w:num>
  <w:num w:numId="11">
    <w:abstractNumId w:val="11"/>
  </w:num>
  <w:num w:numId="12">
    <w:abstractNumId w:val="13"/>
  </w:num>
  <w:num w:numId="13">
    <w:abstractNumId w:val="2"/>
  </w:num>
  <w:num w:numId="14">
    <w:abstractNumId w:val="11"/>
  </w:num>
  <w:num w:numId="15">
    <w:abstractNumId w:val="10"/>
  </w:num>
  <w:num w:numId="16">
    <w:abstractNumId w:val="11"/>
  </w:num>
  <w:num w:numId="17">
    <w:abstractNumId w:val="11"/>
  </w:num>
  <w:num w:numId="18">
    <w:abstractNumId w:val="10"/>
  </w:num>
  <w:num w:numId="19">
    <w:abstractNumId w:val="11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8"/>
  </w:num>
  <w:num w:numId="28">
    <w:abstractNumId w:val="9"/>
  </w:num>
  <w:num w:numId="29">
    <w:abstractNumId w:val="6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23CE1"/>
    <w:rsid w:val="00032FED"/>
    <w:rsid w:val="000628EC"/>
    <w:rsid w:val="00071E50"/>
    <w:rsid w:val="00074BFA"/>
    <w:rsid w:val="00075D7F"/>
    <w:rsid w:val="00076EF4"/>
    <w:rsid w:val="000822D3"/>
    <w:rsid w:val="000872F8"/>
    <w:rsid w:val="000A1B0E"/>
    <w:rsid w:val="000A434A"/>
    <w:rsid w:val="000A7F47"/>
    <w:rsid w:val="000B4679"/>
    <w:rsid w:val="000C6EC8"/>
    <w:rsid w:val="000D13B0"/>
    <w:rsid w:val="000D1E72"/>
    <w:rsid w:val="000E71ED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2EAA"/>
    <w:rsid w:val="001B4098"/>
    <w:rsid w:val="001B5D2F"/>
    <w:rsid w:val="001C0EE2"/>
    <w:rsid w:val="001C2DDE"/>
    <w:rsid w:val="001C794E"/>
    <w:rsid w:val="001D5AAC"/>
    <w:rsid w:val="001E5752"/>
    <w:rsid w:val="001F671A"/>
    <w:rsid w:val="0020549D"/>
    <w:rsid w:val="00210B7C"/>
    <w:rsid w:val="00210C4E"/>
    <w:rsid w:val="002174B7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B65AD"/>
    <w:rsid w:val="002C247E"/>
    <w:rsid w:val="002C2992"/>
    <w:rsid w:val="002C49D0"/>
    <w:rsid w:val="002C4C93"/>
    <w:rsid w:val="002D7E2B"/>
    <w:rsid w:val="002F294E"/>
    <w:rsid w:val="002F5E8B"/>
    <w:rsid w:val="0032095E"/>
    <w:rsid w:val="00345177"/>
    <w:rsid w:val="003522DE"/>
    <w:rsid w:val="00352C2B"/>
    <w:rsid w:val="00352D0A"/>
    <w:rsid w:val="00352FEA"/>
    <w:rsid w:val="00353384"/>
    <w:rsid w:val="00354ED4"/>
    <w:rsid w:val="00382715"/>
    <w:rsid w:val="00384651"/>
    <w:rsid w:val="003A29CB"/>
    <w:rsid w:val="003B473D"/>
    <w:rsid w:val="003C2F2B"/>
    <w:rsid w:val="003C5E30"/>
    <w:rsid w:val="003C7A79"/>
    <w:rsid w:val="003D75AC"/>
    <w:rsid w:val="003F1F86"/>
    <w:rsid w:val="00415172"/>
    <w:rsid w:val="00426FFF"/>
    <w:rsid w:val="0042722F"/>
    <w:rsid w:val="004434B1"/>
    <w:rsid w:val="0045241E"/>
    <w:rsid w:val="00457A89"/>
    <w:rsid w:val="004640D6"/>
    <w:rsid w:val="004765A5"/>
    <w:rsid w:val="00480028"/>
    <w:rsid w:val="004839E8"/>
    <w:rsid w:val="00493452"/>
    <w:rsid w:val="004938A0"/>
    <w:rsid w:val="004B7059"/>
    <w:rsid w:val="004B7929"/>
    <w:rsid w:val="004C6D5F"/>
    <w:rsid w:val="004C7F2C"/>
    <w:rsid w:val="004E0C8C"/>
    <w:rsid w:val="004E6E55"/>
    <w:rsid w:val="004F180C"/>
    <w:rsid w:val="004F4883"/>
    <w:rsid w:val="004F6D34"/>
    <w:rsid w:val="00507454"/>
    <w:rsid w:val="00512EF1"/>
    <w:rsid w:val="00516F46"/>
    <w:rsid w:val="005209C1"/>
    <w:rsid w:val="00522C25"/>
    <w:rsid w:val="00525A49"/>
    <w:rsid w:val="005355C8"/>
    <w:rsid w:val="0055204F"/>
    <w:rsid w:val="00555D52"/>
    <w:rsid w:val="00561017"/>
    <w:rsid w:val="00575253"/>
    <w:rsid w:val="00591DEB"/>
    <w:rsid w:val="005D03F2"/>
    <w:rsid w:val="005E03B4"/>
    <w:rsid w:val="005F779F"/>
    <w:rsid w:val="00604F7F"/>
    <w:rsid w:val="006123B9"/>
    <w:rsid w:val="006129C3"/>
    <w:rsid w:val="00614B29"/>
    <w:rsid w:val="00620591"/>
    <w:rsid w:val="00654B80"/>
    <w:rsid w:val="00654DFA"/>
    <w:rsid w:val="00654F82"/>
    <w:rsid w:val="00672E61"/>
    <w:rsid w:val="00676297"/>
    <w:rsid w:val="00687864"/>
    <w:rsid w:val="006C688B"/>
    <w:rsid w:val="006D5809"/>
    <w:rsid w:val="006E40DA"/>
    <w:rsid w:val="006E489A"/>
    <w:rsid w:val="006E7258"/>
    <w:rsid w:val="00720BE0"/>
    <w:rsid w:val="00721416"/>
    <w:rsid w:val="00727541"/>
    <w:rsid w:val="007327EC"/>
    <w:rsid w:val="00740697"/>
    <w:rsid w:val="007448F0"/>
    <w:rsid w:val="007574D3"/>
    <w:rsid w:val="00774163"/>
    <w:rsid w:val="0078056E"/>
    <w:rsid w:val="00784276"/>
    <w:rsid w:val="00791A65"/>
    <w:rsid w:val="0079661A"/>
    <w:rsid w:val="007B39C1"/>
    <w:rsid w:val="007E199D"/>
    <w:rsid w:val="007F40F7"/>
    <w:rsid w:val="00802F95"/>
    <w:rsid w:val="00812CAD"/>
    <w:rsid w:val="00843C2E"/>
    <w:rsid w:val="00843E91"/>
    <w:rsid w:val="008451E0"/>
    <w:rsid w:val="00852916"/>
    <w:rsid w:val="008620BB"/>
    <w:rsid w:val="008728DB"/>
    <w:rsid w:val="00876EA7"/>
    <w:rsid w:val="008931BA"/>
    <w:rsid w:val="008A79AC"/>
    <w:rsid w:val="008E09F8"/>
    <w:rsid w:val="008F7795"/>
    <w:rsid w:val="00902253"/>
    <w:rsid w:val="00916998"/>
    <w:rsid w:val="00922A12"/>
    <w:rsid w:val="00923D27"/>
    <w:rsid w:val="00935D6C"/>
    <w:rsid w:val="00942A83"/>
    <w:rsid w:val="00945EE1"/>
    <w:rsid w:val="00946E39"/>
    <w:rsid w:val="0095391A"/>
    <w:rsid w:val="009768A3"/>
    <w:rsid w:val="00991C57"/>
    <w:rsid w:val="00993C12"/>
    <w:rsid w:val="00997CBF"/>
    <w:rsid w:val="009B2E0C"/>
    <w:rsid w:val="009B3435"/>
    <w:rsid w:val="009B4CFF"/>
    <w:rsid w:val="009C0304"/>
    <w:rsid w:val="009C5A36"/>
    <w:rsid w:val="00A061EA"/>
    <w:rsid w:val="00A141BD"/>
    <w:rsid w:val="00A15374"/>
    <w:rsid w:val="00A24EBA"/>
    <w:rsid w:val="00A40F15"/>
    <w:rsid w:val="00A45BF5"/>
    <w:rsid w:val="00A47680"/>
    <w:rsid w:val="00A53A28"/>
    <w:rsid w:val="00A65EC0"/>
    <w:rsid w:val="00A74FAE"/>
    <w:rsid w:val="00A81522"/>
    <w:rsid w:val="00A8477E"/>
    <w:rsid w:val="00AA555F"/>
    <w:rsid w:val="00AC159D"/>
    <w:rsid w:val="00AD7C58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57D6D"/>
    <w:rsid w:val="00B63041"/>
    <w:rsid w:val="00B72204"/>
    <w:rsid w:val="00B86F17"/>
    <w:rsid w:val="00BA16C4"/>
    <w:rsid w:val="00BA614F"/>
    <w:rsid w:val="00BA7F25"/>
    <w:rsid w:val="00BB4AE4"/>
    <w:rsid w:val="00BB5814"/>
    <w:rsid w:val="00BE346A"/>
    <w:rsid w:val="00BE68CA"/>
    <w:rsid w:val="00C157BF"/>
    <w:rsid w:val="00C31E75"/>
    <w:rsid w:val="00C344A0"/>
    <w:rsid w:val="00C4098B"/>
    <w:rsid w:val="00C62E7A"/>
    <w:rsid w:val="00C65D98"/>
    <w:rsid w:val="00C67490"/>
    <w:rsid w:val="00C85576"/>
    <w:rsid w:val="00C867EE"/>
    <w:rsid w:val="00C875A7"/>
    <w:rsid w:val="00CA2655"/>
    <w:rsid w:val="00CA37D5"/>
    <w:rsid w:val="00CB1005"/>
    <w:rsid w:val="00CE440A"/>
    <w:rsid w:val="00CE4E42"/>
    <w:rsid w:val="00CF42D1"/>
    <w:rsid w:val="00D24B2A"/>
    <w:rsid w:val="00D25A8B"/>
    <w:rsid w:val="00D40476"/>
    <w:rsid w:val="00D4641F"/>
    <w:rsid w:val="00D650DD"/>
    <w:rsid w:val="00D87C22"/>
    <w:rsid w:val="00DA512A"/>
    <w:rsid w:val="00DA7672"/>
    <w:rsid w:val="00DC1B6E"/>
    <w:rsid w:val="00DC2F93"/>
    <w:rsid w:val="00DC3B11"/>
    <w:rsid w:val="00DD38C6"/>
    <w:rsid w:val="00DF2695"/>
    <w:rsid w:val="00DF50B1"/>
    <w:rsid w:val="00E00BBE"/>
    <w:rsid w:val="00E0246A"/>
    <w:rsid w:val="00E0272B"/>
    <w:rsid w:val="00E03BD0"/>
    <w:rsid w:val="00E05E1E"/>
    <w:rsid w:val="00E16379"/>
    <w:rsid w:val="00E24C6F"/>
    <w:rsid w:val="00E26277"/>
    <w:rsid w:val="00E300BF"/>
    <w:rsid w:val="00E32E57"/>
    <w:rsid w:val="00E41A6C"/>
    <w:rsid w:val="00E425B0"/>
    <w:rsid w:val="00E449E3"/>
    <w:rsid w:val="00E532AD"/>
    <w:rsid w:val="00E54BA3"/>
    <w:rsid w:val="00E56306"/>
    <w:rsid w:val="00E62862"/>
    <w:rsid w:val="00E7008B"/>
    <w:rsid w:val="00E9046D"/>
    <w:rsid w:val="00E90F29"/>
    <w:rsid w:val="00E92788"/>
    <w:rsid w:val="00E95E48"/>
    <w:rsid w:val="00EC5385"/>
    <w:rsid w:val="00EC5741"/>
    <w:rsid w:val="00EC5F4F"/>
    <w:rsid w:val="00EE4F4B"/>
    <w:rsid w:val="00F07339"/>
    <w:rsid w:val="00F131E1"/>
    <w:rsid w:val="00F14732"/>
    <w:rsid w:val="00F31A5E"/>
    <w:rsid w:val="00F37A88"/>
    <w:rsid w:val="00F5578A"/>
    <w:rsid w:val="00F5677E"/>
    <w:rsid w:val="00F65DCF"/>
    <w:rsid w:val="00F66239"/>
    <w:rsid w:val="00F81EEC"/>
    <w:rsid w:val="00F87452"/>
    <w:rsid w:val="00F912AB"/>
    <w:rsid w:val="00FA070A"/>
    <w:rsid w:val="00FA209D"/>
    <w:rsid w:val="00FB3481"/>
    <w:rsid w:val="00FC0C2B"/>
    <w:rsid w:val="00FC1992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3B20FEF4"/>
  <w15:docId w15:val="{D0D93A3D-D8C1-4089-8D4E-7D77A943F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Corpodetexto">
    <w:name w:val="Body Text"/>
    <w:basedOn w:val="Normal"/>
    <w:link w:val="CorpodetextoChar"/>
    <w:uiPriority w:val="1"/>
    <w:qFormat/>
    <w:rsid w:val="00E300BF"/>
    <w:pPr>
      <w:widowControl w:val="0"/>
      <w:autoSpaceDE w:val="0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E300BF"/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styleId="MenoPendente">
    <w:name w:val="Unresolved Mention"/>
    <w:basedOn w:val="Fontepargpadro"/>
    <w:uiPriority w:val="99"/>
    <w:semiHidden/>
    <w:unhideWhenUsed/>
    <w:rsid w:val="00A45BF5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D25A8B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906</Words>
  <Characters>4893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13</cp:revision>
  <cp:lastPrinted>2018-08-22T20:52:00Z</cp:lastPrinted>
  <dcterms:created xsi:type="dcterms:W3CDTF">2018-10-16T18:27:00Z</dcterms:created>
  <dcterms:modified xsi:type="dcterms:W3CDTF">2018-10-23T20:18:00Z</dcterms:modified>
</cp:coreProperties>
</file>